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28A07" w14:textId="77777777" w:rsidR="00490FCA" w:rsidRPr="00490FCA" w:rsidRDefault="00490FCA" w:rsidP="00490FCA">
      <w:pPr>
        <w:spacing w:after="0" w:line="240" w:lineRule="auto"/>
        <w:rPr>
          <w:rFonts w:ascii="Cambria" w:hAnsi="Cambria"/>
          <w:bCs/>
          <w:color w:val="000000"/>
        </w:rPr>
      </w:pPr>
      <w:r w:rsidRPr="00490FCA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9182F" wp14:editId="41E1C261">
                <wp:simplePos x="0" y="0"/>
                <wp:positionH relativeFrom="margin">
                  <wp:posOffset>3299394</wp:posOffset>
                </wp:positionH>
                <wp:positionV relativeFrom="paragraph">
                  <wp:posOffset>494</wp:posOffset>
                </wp:positionV>
                <wp:extent cx="3145155" cy="569595"/>
                <wp:effectExtent l="0" t="0" r="17145" b="20955"/>
                <wp:wrapThrough wrapText="bothSides">
                  <wp:wrapPolygon edited="0">
                    <wp:start x="131" y="0"/>
                    <wp:lineTo x="0" y="722"/>
                    <wp:lineTo x="0" y="21672"/>
                    <wp:lineTo x="21587" y="21672"/>
                    <wp:lineTo x="21587" y="722"/>
                    <wp:lineTo x="21456" y="0"/>
                    <wp:lineTo x="131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9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D2E636C" w14:textId="77777777" w:rsidR="00490FCA" w:rsidRPr="00453D20" w:rsidRDefault="00490FCA" w:rsidP="00490F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19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Graphs of Linear Functions</w:t>
                            </w:r>
                          </w:p>
                          <w:p w14:paraId="77A9266F" w14:textId="77777777" w:rsidR="00490FCA" w:rsidRPr="00844B09" w:rsidRDefault="00490FCA" w:rsidP="00490F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Honors </w:t>
                            </w: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14:paraId="2F346870" w14:textId="77777777" w:rsidR="00490FCA" w:rsidRPr="00453D20" w:rsidRDefault="00490FCA" w:rsidP="00490F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08974AC3" w14:textId="77777777" w:rsidR="00490FCA" w:rsidRPr="00453D20" w:rsidRDefault="00490FCA" w:rsidP="00490F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B9182F" id="Rounded Rectangle 6" o:spid="_x0000_s1026" style="position:absolute;margin-left:259.8pt;margin-top:.05pt;width:247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" strokeweight="1.5pt">
                <v:textbox>
                  <w:txbxContent>
                    <w:p w14:paraId="7D2E636C" w14:textId="77777777" w:rsidR="00490FCA" w:rsidRPr="00453D20" w:rsidRDefault="00490FCA" w:rsidP="00490FC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19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Graphs of Linear Functions</w:t>
                      </w:r>
                    </w:p>
                    <w:p w14:paraId="77A9266F" w14:textId="77777777" w:rsidR="00490FCA" w:rsidRPr="00844B09" w:rsidRDefault="00490FCA" w:rsidP="00490FC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Honors </w:t>
                      </w: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14:paraId="2F346870" w14:textId="77777777" w:rsidR="00490FCA" w:rsidRPr="00453D20" w:rsidRDefault="00490FCA" w:rsidP="00490FC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08974AC3" w14:textId="77777777" w:rsidR="00490FCA" w:rsidRPr="00453D20" w:rsidRDefault="00490FCA" w:rsidP="00490FC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490FCA">
        <w:rPr>
          <w:rFonts w:ascii="Cambria" w:hAnsi="Cambria"/>
          <w:bCs/>
          <w:color w:val="000000"/>
        </w:rPr>
        <w:t>Name: _______________________________ TP: _________</w:t>
      </w:r>
    </w:p>
    <w:p w14:paraId="70F62DFE" w14:textId="77777777" w:rsidR="00490FCA" w:rsidRPr="00490FCA" w:rsidRDefault="00490FCA" w:rsidP="00490FCA">
      <w:pPr>
        <w:rPr>
          <w:rFonts w:ascii="Cambria" w:hAnsi="Cambria"/>
        </w:rPr>
      </w:pPr>
    </w:p>
    <w:p w14:paraId="2F4F686E" w14:textId="77777777" w:rsidR="00490FCA" w:rsidRPr="00490FCA" w:rsidRDefault="00490FCA" w:rsidP="00490FCA">
      <w:pPr>
        <w:spacing w:after="120"/>
        <w:rPr>
          <w:rFonts w:ascii="Cambria" w:hAnsi="Cambria"/>
          <w:b/>
        </w:rPr>
      </w:pPr>
      <w:r w:rsidRPr="00490FCA">
        <w:rPr>
          <w:rFonts w:ascii="Cambria" w:hAnsi="Cambria"/>
          <w:b/>
        </w:rPr>
        <w:t>Bridge Situation</w:t>
      </w:r>
    </w:p>
    <w:p w14:paraId="146600E1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 xml:space="preserve">A group of workers are painting a bridge. </w:t>
      </w:r>
    </w:p>
    <w:p w14:paraId="283C8511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x = the number of workers </m:t>
          </m:r>
        </m:oMath>
      </m:oMathPara>
    </w:p>
    <w:p w14:paraId="34C9A209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f(x) = the length of time it will take to paint the bridge.</m:t>
          </m:r>
        </m:oMath>
      </m:oMathPara>
    </w:p>
    <w:p w14:paraId="365A0A56" w14:textId="77777777" w:rsidR="00490FCA" w:rsidRPr="00490FCA" w:rsidRDefault="00490FCA" w:rsidP="00490FCA">
      <w:pPr>
        <w:rPr>
          <w:rFonts w:ascii="Cambria Math" w:hAnsi="Cambria Math"/>
          <w:oMath/>
        </w:rPr>
      </w:pPr>
    </w:p>
    <w:p w14:paraId="374B61A1" w14:textId="77777777" w:rsidR="00490FCA" w:rsidRPr="00490FCA" w:rsidRDefault="00490FCA" w:rsidP="00490FCA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90FCA">
        <w:rPr>
          <w:rFonts w:ascii="Cambria" w:hAnsi="Cambria"/>
        </w:rPr>
        <w:t>Look at this situation. Sketch a graph to show how f(x) will depend on x.</w:t>
      </w:r>
    </w:p>
    <w:p w14:paraId="61ED35E7" w14:textId="77777777" w:rsidR="00490FCA" w:rsidRPr="00490FCA" w:rsidRDefault="00490FCA" w:rsidP="00490FCA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90FCA">
        <w:rPr>
          <w:rFonts w:ascii="Cambria" w:hAnsi="Cambria"/>
        </w:rPr>
        <w:t>What happens as the number of workers increases?</w:t>
      </w:r>
    </w:p>
    <w:p w14:paraId="6439C5A5" w14:textId="77777777" w:rsidR="00490FCA" w:rsidRPr="00490FCA" w:rsidRDefault="00490FCA" w:rsidP="00490FCA">
      <w:pPr>
        <w:rPr>
          <w:rFonts w:ascii="Cambria" w:hAnsi="Cambria"/>
        </w:rPr>
      </w:pPr>
    </w:p>
    <w:p w14:paraId="176025E8" w14:textId="77777777" w:rsidR="00490FCA" w:rsidRPr="00490FCA" w:rsidRDefault="00490FCA" w:rsidP="00490FCA">
      <w:pPr>
        <w:pStyle w:val="ListParagraph"/>
        <w:numPr>
          <w:ilvl w:val="0"/>
          <w:numId w:val="3"/>
        </w:numPr>
        <w:rPr>
          <w:rFonts w:ascii="Cambria" w:hAnsi="Cambria"/>
          <w:b/>
        </w:rPr>
      </w:pPr>
      <w:r w:rsidRPr="00490FCA">
        <w:rPr>
          <w:rFonts w:ascii="Cambria" w:hAnsi="Cambria"/>
          <w:b/>
        </w:rPr>
        <w:t>Plumber Situation</w:t>
      </w:r>
    </w:p>
    <w:p w14:paraId="5E9AFC63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>A plumber charges a fixed fee for coming to your house, then charges a fixed amount per hour on top of this.</w:t>
      </w:r>
    </w:p>
    <w:p w14:paraId="7AD14A43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t = the time the job takes in hours.</m:t>
          </m:r>
        </m:oMath>
      </m:oMathPara>
    </w:p>
    <w:p w14:paraId="4A1AE68C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c(t) = the total cost of the plumber’s time in dollars</m:t>
          </m:r>
        </m:oMath>
      </m:oMathPara>
    </w:p>
    <w:p w14:paraId="050B6C98" w14:textId="77777777" w:rsidR="00490FCA" w:rsidRPr="00490FCA" w:rsidRDefault="00490FCA" w:rsidP="00490FCA">
      <w:pPr>
        <w:rPr>
          <w:rFonts w:ascii="Cambria" w:hAnsi="Cambria"/>
        </w:rPr>
      </w:pPr>
    </w:p>
    <w:p w14:paraId="2251ADA1" w14:textId="77777777" w:rsidR="00490FCA" w:rsidRPr="00490FCA" w:rsidRDefault="00490FCA" w:rsidP="00490FCA">
      <w:pPr>
        <w:pStyle w:val="ListParagraph"/>
        <w:numPr>
          <w:ilvl w:val="0"/>
          <w:numId w:val="5"/>
        </w:numPr>
        <w:rPr>
          <w:rFonts w:ascii="Cambria" w:hAnsi="Cambria"/>
        </w:rPr>
      </w:pPr>
      <w:commentRangeStart w:id="0"/>
      <w:r w:rsidRPr="00490FCA">
        <w:rPr>
          <w:rFonts w:ascii="Cambria" w:hAnsi="Cambria"/>
        </w:rPr>
        <w:t xml:space="preserve">Sketch a graph to show how </w:t>
      </w:r>
      <w:proofErr w:type="gramStart"/>
      <w:r w:rsidRPr="00490FCA">
        <w:rPr>
          <w:rFonts w:ascii="Cambria" w:hAnsi="Cambria"/>
        </w:rPr>
        <w:t>c(</w:t>
      </w:r>
      <w:proofErr w:type="gramEnd"/>
      <w:r w:rsidRPr="00490FCA">
        <w:rPr>
          <w:rFonts w:ascii="Cambria" w:hAnsi="Cambria"/>
        </w:rPr>
        <w:t>t) will depend on t.</w:t>
      </w:r>
    </w:p>
    <w:p w14:paraId="327ECBFC" w14:textId="77777777" w:rsidR="00490FCA" w:rsidRPr="00490FCA" w:rsidRDefault="00490FCA" w:rsidP="00490FCA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Create a potential equation to model </w:t>
      </w:r>
      <w:proofErr w:type="gramStart"/>
      <w:r w:rsidRPr="00490FCA">
        <w:rPr>
          <w:rFonts w:ascii="Cambria" w:hAnsi="Cambria"/>
        </w:rPr>
        <w:t>c(</w:t>
      </w:r>
      <w:proofErr w:type="gramEnd"/>
      <w:r w:rsidRPr="00490FCA">
        <w:rPr>
          <w:rFonts w:ascii="Cambria" w:hAnsi="Cambria"/>
        </w:rPr>
        <w:t>t).</w:t>
      </w:r>
    </w:p>
    <w:p w14:paraId="45645BDD" w14:textId="77777777" w:rsidR="00490FCA" w:rsidRPr="00490FCA" w:rsidRDefault="00490FCA" w:rsidP="00490FCA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490FCA">
        <w:rPr>
          <w:rFonts w:ascii="Cambria" w:hAnsi="Cambria"/>
        </w:rPr>
        <w:t>Annotate your equation to explain the key features and what they mean.</w:t>
      </w:r>
    </w:p>
    <w:commentRangeEnd w:id="0"/>
    <w:p w14:paraId="3624F48B" w14:textId="77777777" w:rsidR="00490FCA" w:rsidRPr="00490FCA" w:rsidRDefault="00490FCA" w:rsidP="00490FCA">
      <w:pPr>
        <w:rPr>
          <w:rFonts w:ascii="Cambria" w:hAnsi="Cambria"/>
        </w:rPr>
      </w:pPr>
      <w:r w:rsidRPr="00490FCA">
        <w:rPr>
          <w:rStyle w:val="CommentReference"/>
          <w:rFonts w:ascii="Cambria" w:hAnsi="Cambria"/>
        </w:rPr>
        <w:commentReference w:id="0"/>
      </w:r>
    </w:p>
    <w:p w14:paraId="42C6485F" w14:textId="77777777" w:rsidR="00490FCA" w:rsidRPr="00490FCA" w:rsidRDefault="00490FCA" w:rsidP="00490FCA">
      <w:pPr>
        <w:pStyle w:val="ListParagraph"/>
        <w:numPr>
          <w:ilvl w:val="0"/>
          <w:numId w:val="3"/>
        </w:numPr>
        <w:rPr>
          <w:rFonts w:ascii="Cambria" w:hAnsi="Cambria"/>
          <w:b/>
        </w:rPr>
      </w:pPr>
      <w:r w:rsidRPr="00490FCA">
        <w:rPr>
          <w:rFonts w:ascii="Cambria" w:hAnsi="Cambria"/>
          <w:b/>
        </w:rPr>
        <w:t>Cyclist situation</w:t>
      </w:r>
    </w:p>
    <w:p w14:paraId="4BD3301D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>A cyclist travels along a direct route from Chicago, IL to Gary IN.</w:t>
      </w:r>
    </w:p>
    <w:p w14:paraId="7FE9ACEF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 = the distance of the cyclist from Chicago in miles.</m:t>
          </m:r>
        </m:oMath>
      </m:oMathPara>
    </w:p>
    <w:p w14:paraId="429C5C50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c(g) = the distance of they cyclist from Gary in miles</m:t>
          </m:r>
        </m:oMath>
      </m:oMathPara>
    </w:p>
    <w:p w14:paraId="038E3CE9" w14:textId="77777777" w:rsidR="00490FCA" w:rsidRPr="00490FCA" w:rsidRDefault="00490FCA" w:rsidP="00490FCA">
      <w:pPr>
        <w:rPr>
          <w:rFonts w:ascii="Cambria Math" w:hAnsi="Cambria Math"/>
          <w:oMath/>
        </w:rPr>
      </w:pPr>
      <w:commentRangeStart w:id="1"/>
    </w:p>
    <w:p w14:paraId="02C373F1" w14:textId="77777777" w:rsidR="00490FCA" w:rsidRPr="00490FCA" w:rsidRDefault="00490FCA" w:rsidP="00490FCA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Sketch a graph to show how </w:t>
      </w:r>
      <w:proofErr w:type="gramStart"/>
      <w:r w:rsidRPr="00490FCA">
        <w:rPr>
          <w:rFonts w:ascii="Cambria" w:hAnsi="Cambria"/>
        </w:rPr>
        <w:t>c(</w:t>
      </w:r>
      <w:proofErr w:type="gramEnd"/>
      <w:r w:rsidRPr="00490FCA">
        <w:rPr>
          <w:rFonts w:ascii="Cambria" w:hAnsi="Cambria"/>
        </w:rPr>
        <w:t>g) will depend on t.</w:t>
      </w:r>
    </w:p>
    <w:p w14:paraId="1F4387FF" w14:textId="77777777" w:rsidR="00490FCA" w:rsidRPr="00490FCA" w:rsidRDefault="00490FCA" w:rsidP="00490FCA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Create a potential equation to model </w:t>
      </w:r>
      <w:proofErr w:type="gramStart"/>
      <w:r w:rsidRPr="00490FCA">
        <w:rPr>
          <w:rFonts w:ascii="Cambria" w:hAnsi="Cambria"/>
        </w:rPr>
        <w:t>c(</w:t>
      </w:r>
      <w:proofErr w:type="gramEnd"/>
      <w:r w:rsidRPr="00490FCA">
        <w:rPr>
          <w:rFonts w:ascii="Cambria" w:hAnsi="Cambria"/>
        </w:rPr>
        <w:t>g).</w:t>
      </w:r>
    </w:p>
    <w:p w14:paraId="7CC4F1E4" w14:textId="77777777" w:rsidR="00490FCA" w:rsidRPr="00490FCA" w:rsidRDefault="00490FCA" w:rsidP="00490FCA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90FCA">
        <w:rPr>
          <w:rFonts w:ascii="Cambria" w:hAnsi="Cambria"/>
        </w:rPr>
        <w:t>Annotate your equation to explain the key features and what they mean.</w:t>
      </w:r>
    </w:p>
    <w:p w14:paraId="2A80A7C6" w14:textId="77777777" w:rsidR="00490FCA" w:rsidRPr="00490FCA" w:rsidRDefault="00490FCA" w:rsidP="00490FCA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90FCA">
        <w:rPr>
          <w:rFonts w:ascii="Cambria" w:hAnsi="Cambria"/>
        </w:rPr>
        <w:t>Compare your equation in problem 2, to the equation for problem 3. What are the major differences?</w:t>
      </w:r>
    </w:p>
    <w:commentRangeEnd w:id="1"/>
    <w:p w14:paraId="24B118CB" w14:textId="77777777" w:rsidR="00490FCA" w:rsidRPr="00490FCA" w:rsidRDefault="00490FCA" w:rsidP="00490FCA">
      <w:pPr>
        <w:rPr>
          <w:rFonts w:ascii="Cambria" w:hAnsi="Cambria"/>
        </w:rPr>
      </w:pPr>
      <w:r w:rsidRPr="00490FCA">
        <w:rPr>
          <w:rStyle w:val="CommentReference"/>
          <w:rFonts w:ascii="Cambria" w:hAnsi="Cambria"/>
        </w:rPr>
        <w:commentReference w:id="1"/>
      </w:r>
    </w:p>
    <w:p w14:paraId="3910F0A0" w14:textId="77777777" w:rsidR="00490FCA" w:rsidRPr="00490FCA" w:rsidRDefault="00490FCA" w:rsidP="00490FCA">
      <w:pPr>
        <w:pStyle w:val="ListParagraph"/>
        <w:numPr>
          <w:ilvl w:val="0"/>
          <w:numId w:val="3"/>
        </w:numPr>
        <w:rPr>
          <w:rFonts w:ascii="Cambria" w:hAnsi="Cambria"/>
          <w:b/>
        </w:rPr>
      </w:pPr>
      <w:r w:rsidRPr="00490FCA">
        <w:rPr>
          <w:rFonts w:ascii="Cambria" w:hAnsi="Cambria"/>
          <w:b/>
        </w:rPr>
        <w:t>Movie Subscription Situation</w:t>
      </w:r>
    </w:p>
    <w:p w14:paraId="59EBEB89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>You get two movies free, but then you get charged at a fixed rate per movie.</w:t>
      </w:r>
    </w:p>
    <w:p w14:paraId="4AB7D690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v = the number of movies seen</m:t>
          </m:r>
        </m:oMath>
      </m:oMathPara>
    </w:p>
    <w:p w14:paraId="09AF2C74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d(v) = the total money spent in dollars</m:t>
          </m:r>
        </m:oMath>
      </m:oMathPara>
    </w:p>
    <w:p w14:paraId="20492553" w14:textId="77777777" w:rsidR="00490FCA" w:rsidRPr="00490FCA" w:rsidRDefault="00490FCA" w:rsidP="00490FCA">
      <w:pPr>
        <w:pStyle w:val="ListParagraph"/>
        <w:rPr>
          <w:rFonts w:ascii="Cambria" w:hAnsi="Cambria"/>
        </w:rPr>
      </w:pPr>
    </w:p>
    <w:p w14:paraId="3129AA0F" w14:textId="77777777" w:rsidR="00490FCA" w:rsidRPr="00490FCA" w:rsidRDefault="00490FCA" w:rsidP="00490FCA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Sketch a graph to show how </w:t>
      </w:r>
      <w:proofErr w:type="gramStart"/>
      <w:r w:rsidRPr="00490FCA">
        <w:rPr>
          <w:rFonts w:ascii="Cambria" w:hAnsi="Cambria"/>
        </w:rPr>
        <w:t>d(</w:t>
      </w:r>
      <w:proofErr w:type="gramEnd"/>
      <w:r w:rsidRPr="00490FCA">
        <w:rPr>
          <w:rFonts w:ascii="Cambria" w:hAnsi="Cambria"/>
        </w:rPr>
        <w:t>v) will depend on t.</w:t>
      </w:r>
    </w:p>
    <w:p w14:paraId="266DD12D" w14:textId="77777777" w:rsidR="00490FCA" w:rsidRPr="00490FCA" w:rsidRDefault="00490FCA" w:rsidP="00490FCA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Create a potential equation to model </w:t>
      </w:r>
      <w:proofErr w:type="gramStart"/>
      <w:r w:rsidRPr="00490FCA">
        <w:rPr>
          <w:rFonts w:ascii="Cambria" w:hAnsi="Cambria"/>
        </w:rPr>
        <w:t>d(</w:t>
      </w:r>
      <w:proofErr w:type="gramEnd"/>
      <w:r w:rsidRPr="00490FCA">
        <w:rPr>
          <w:rFonts w:ascii="Cambria" w:hAnsi="Cambria"/>
        </w:rPr>
        <w:t>v).</w:t>
      </w:r>
    </w:p>
    <w:p w14:paraId="5DFE6903" w14:textId="77777777" w:rsidR="00490FCA" w:rsidRPr="00490FCA" w:rsidRDefault="00490FCA" w:rsidP="00490FCA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490FCA">
        <w:rPr>
          <w:rFonts w:ascii="Cambria" w:hAnsi="Cambria"/>
        </w:rPr>
        <w:t>Annotate your equation to explain the key features and what they mean.</w:t>
      </w:r>
    </w:p>
    <w:p w14:paraId="040F84BD" w14:textId="77777777" w:rsidR="00490FCA" w:rsidRPr="00490FCA" w:rsidRDefault="00490FCA" w:rsidP="00490FCA">
      <w:pPr>
        <w:ind w:left="360"/>
        <w:rPr>
          <w:rFonts w:ascii="Cambria" w:hAnsi="Cambria"/>
        </w:rPr>
      </w:pPr>
    </w:p>
    <w:p w14:paraId="626408AC" w14:textId="77777777" w:rsidR="00490FCA" w:rsidRPr="00490FCA" w:rsidRDefault="00490FCA" w:rsidP="00490FCA">
      <w:pPr>
        <w:pStyle w:val="ListParagraph"/>
        <w:numPr>
          <w:ilvl w:val="0"/>
          <w:numId w:val="3"/>
        </w:numPr>
        <w:rPr>
          <w:rFonts w:ascii="Cambria" w:hAnsi="Cambria"/>
          <w:b/>
        </w:rPr>
      </w:pPr>
      <w:r w:rsidRPr="00490FCA">
        <w:rPr>
          <w:rFonts w:ascii="Cambria" w:hAnsi="Cambria"/>
          <w:b/>
        </w:rPr>
        <w:t>Internet Café Situation</w:t>
      </w:r>
    </w:p>
    <w:p w14:paraId="32AD894C" w14:textId="77777777" w:rsidR="00490FCA" w:rsidRPr="00490FCA" w:rsidRDefault="00490FCA" w:rsidP="00490FCA">
      <w:pPr>
        <w:pStyle w:val="ListParagraph"/>
        <w:rPr>
          <w:rFonts w:ascii="Cambria" w:hAnsi="Cambria"/>
        </w:rPr>
      </w:pPr>
      <w:r w:rsidRPr="00490FCA">
        <w:rPr>
          <w:rFonts w:ascii="Cambria" w:hAnsi="Cambria"/>
        </w:rPr>
        <w:t>An Internet café charges a fixed amount per minute to use the Internet.</w:t>
      </w:r>
    </w:p>
    <w:p w14:paraId="46790825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 = the number of minutes spent on the internet</m:t>
          </m:r>
        </m:oMath>
      </m:oMathPara>
    </w:p>
    <w:p w14:paraId="2C3A3D9F" w14:textId="77777777" w:rsidR="00490FCA" w:rsidRPr="00490FCA" w:rsidRDefault="00490FCA" w:rsidP="00490FCA">
      <w:pPr>
        <w:pStyle w:val="ListParagraph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c (m) = the cost of using the internet in dollars</m:t>
          </m:r>
        </m:oMath>
      </m:oMathPara>
    </w:p>
    <w:p w14:paraId="515ACFDB" w14:textId="77777777" w:rsidR="00490FCA" w:rsidRPr="00490FCA" w:rsidRDefault="00490FCA" w:rsidP="00490FCA">
      <w:pPr>
        <w:pStyle w:val="ListParagraph"/>
        <w:rPr>
          <w:rFonts w:ascii="Cambria" w:hAnsi="Cambria"/>
        </w:rPr>
      </w:pPr>
    </w:p>
    <w:p w14:paraId="23E4EF42" w14:textId="77777777" w:rsidR="00490FCA" w:rsidRPr="00490FCA" w:rsidRDefault="00490FCA" w:rsidP="00490FCA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Sketch a graph to show how </w:t>
      </w:r>
      <w:proofErr w:type="gramStart"/>
      <w:r w:rsidRPr="00490FCA">
        <w:rPr>
          <w:rFonts w:ascii="Cambria" w:hAnsi="Cambria"/>
        </w:rPr>
        <w:t>c(</w:t>
      </w:r>
      <w:proofErr w:type="gramEnd"/>
      <w:r w:rsidRPr="00490FCA">
        <w:rPr>
          <w:rFonts w:ascii="Cambria" w:hAnsi="Cambria"/>
        </w:rPr>
        <w:t>m) will depend on t.</w:t>
      </w:r>
    </w:p>
    <w:p w14:paraId="20BB83A1" w14:textId="77777777" w:rsidR="00490FCA" w:rsidRPr="00490FCA" w:rsidRDefault="00490FCA" w:rsidP="00490FCA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Create a potential equation to model </w:t>
      </w:r>
      <w:proofErr w:type="gramStart"/>
      <w:r w:rsidRPr="00490FCA">
        <w:rPr>
          <w:rFonts w:ascii="Cambria" w:hAnsi="Cambria"/>
        </w:rPr>
        <w:t>c(</w:t>
      </w:r>
      <w:proofErr w:type="gramEnd"/>
      <w:r w:rsidRPr="00490FCA">
        <w:rPr>
          <w:rFonts w:ascii="Cambria" w:hAnsi="Cambria"/>
        </w:rPr>
        <w:t>m).</w:t>
      </w:r>
    </w:p>
    <w:p w14:paraId="54B58A5C" w14:textId="77777777" w:rsidR="00490FCA" w:rsidRPr="00490FCA" w:rsidRDefault="00490FCA" w:rsidP="00490FCA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490FCA">
        <w:rPr>
          <w:rFonts w:ascii="Cambria" w:hAnsi="Cambria"/>
        </w:rPr>
        <w:t>Annotate your equation to explain the key features and what they mean.</w:t>
      </w:r>
    </w:p>
    <w:p w14:paraId="5389C137" w14:textId="77777777" w:rsidR="00490FCA" w:rsidRPr="00490FCA" w:rsidRDefault="00490FCA" w:rsidP="00490FCA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490FCA">
        <w:rPr>
          <w:rFonts w:ascii="Cambria" w:hAnsi="Cambria"/>
        </w:rPr>
        <w:t>Based off your equation, how many m</w:t>
      </w:r>
      <w:r>
        <w:rPr>
          <w:rFonts w:ascii="Cambria" w:hAnsi="Cambria"/>
        </w:rPr>
        <w:t>inutes will $8 buy? Does the cos</w:t>
      </w:r>
      <w:bookmarkStart w:id="2" w:name="_GoBack"/>
      <w:bookmarkEnd w:id="2"/>
      <w:r w:rsidRPr="00490FCA">
        <w:rPr>
          <w:rFonts w:ascii="Cambria" w:hAnsi="Cambria"/>
        </w:rPr>
        <w:t>t make sense? Why?</w:t>
      </w:r>
      <w:r w:rsidRPr="00490FCA">
        <w:rPr>
          <w:rFonts w:ascii="Cambria" w:hAnsi="Cambria"/>
        </w:rPr>
        <w:br w:type="page"/>
      </w:r>
    </w:p>
    <w:p w14:paraId="66C633FE" w14:textId="77777777" w:rsidR="00490FCA" w:rsidRPr="00490FCA" w:rsidRDefault="00490FCA" w:rsidP="00490FCA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90FCA">
        <w:rPr>
          <w:rFonts w:ascii="Cambria" w:hAnsi="Cambria"/>
        </w:rPr>
        <w:lastRenderedPageBreak/>
        <w:t xml:space="preserve">Kymani has 40 dollars and earns 10 dollars per day. Ahmad has 20 dollars and earns 10 dollars per day. </w:t>
      </w:r>
    </w:p>
    <w:p w14:paraId="5CC58F62" w14:textId="77777777" w:rsidR="00490FCA" w:rsidRPr="00490FCA" w:rsidRDefault="00490FCA" w:rsidP="00490FCA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490FCA">
        <w:rPr>
          <w:rFonts w:ascii="Cambria" w:hAnsi="Cambria"/>
        </w:rPr>
        <w:t>Graphically, show how much more money Kymani will have after 7 days.</w:t>
      </w:r>
    </w:p>
    <w:p w14:paraId="221A82F6" w14:textId="77777777" w:rsidR="00490FCA" w:rsidRPr="00490FCA" w:rsidRDefault="00490FCA" w:rsidP="00490FCA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Create two equations to model the amount of money Kymani and Ahmad have. Be sure to define your variables. </w:t>
      </w:r>
    </w:p>
    <w:p w14:paraId="6E1EE178" w14:textId="77777777" w:rsidR="00490FCA" w:rsidRPr="00490FCA" w:rsidRDefault="00490FCA" w:rsidP="00490FCA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490FCA">
        <w:rPr>
          <w:rFonts w:ascii="Cambria" w:hAnsi="Cambria"/>
        </w:rPr>
        <w:t xml:space="preserve">Based on your graph will </w:t>
      </w:r>
      <w:proofErr w:type="spellStart"/>
      <w:r w:rsidRPr="00490FCA">
        <w:rPr>
          <w:rFonts w:ascii="Cambria" w:hAnsi="Cambria"/>
        </w:rPr>
        <w:t>Amhad</w:t>
      </w:r>
      <w:proofErr w:type="spellEnd"/>
      <w:r w:rsidRPr="00490FCA">
        <w:rPr>
          <w:rFonts w:ascii="Cambria" w:hAnsi="Cambria"/>
        </w:rPr>
        <w:t xml:space="preserve"> ever have more money than Kymani? Explain why.</w:t>
      </w:r>
    </w:p>
    <w:p w14:paraId="31BCAB16" w14:textId="77777777" w:rsidR="00490FCA" w:rsidRPr="00490FCA" w:rsidRDefault="00490FCA" w:rsidP="00490FCA">
      <w:pPr>
        <w:rPr>
          <w:rFonts w:ascii="Cambria" w:hAnsi="Cambria"/>
        </w:rPr>
      </w:pPr>
    </w:p>
    <w:p w14:paraId="2DFC3373" w14:textId="77777777" w:rsidR="00490FCA" w:rsidRPr="00490FCA" w:rsidRDefault="00490FCA" w:rsidP="00490FCA">
      <w:pPr>
        <w:rPr>
          <w:rFonts w:ascii="Cambria" w:hAnsi="Cambria"/>
        </w:rPr>
      </w:pPr>
    </w:p>
    <w:p w14:paraId="3F4E8F0E" w14:textId="77777777" w:rsidR="00490FCA" w:rsidRPr="00490FCA" w:rsidRDefault="00490FCA" w:rsidP="00490FCA">
      <w:pPr>
        <w:rPr>
          <w:rFonts w:ascii="Cambria" w:hAnsi="Cambria"/>
        </w:rPr>
      </w:pPr>
    </w:p>
    <w:p w14:paraId="43D2E27A" w14:textId="77777777" w:rsidR="00490FCA" w:rsidRPr="00490FCA" w:rsidRDefault="00490FCA" w:rsidP="00490FCA">
      <w:pPr>
        <w:rPr>
          <w:rFonts w:ascii="Cambria" w:hAnsi="Cambria"/>
        </w:rPr>
      </w:pPr>
    </w:p>
    <w:p w14:paraId="0C474CB9" w14:textId="77777777" w:rsidR="00490FCA" w:rsidRPr="00490FCA" w:rsidRDefault="00490FCA" w:rsidP="00490FCA">
      <w:pPr>
        <w:rPr>
          <w:rFonts w:ascii="Cambria" w:hAnsi="Cambria"/>
        </w:rPr>
      </w:pPr>
    </w:p>
    <w:p w14:paraId="265705FD" w14:textId="77777777" w:rsidR="00490FCA" w:rsidRPr="00490FCA" w:rsidRDefault="00490FCA" w:rsidP="00490FCA">
      <w:pPr>
        <w:rPr>
          <w:rFonts w:ascii="Cambria" w:hAnsi="Cambria"/>
        </w:rPr>
      </w:pPr>
    </w:p>
    <w:p w14:paraId="738D77E6" w14:textId="77777777" w:rsidR="00490FCA" w:rsidRPr="00490FCA" w:rsidRDefault="00490FCA" w:rsidP="00490FCA">
      <w:pPr>
        <w:rPr>
          <w:rFonts w:ascii="Cambria" w:hAnsi="Cambria"/>
        </w:rPr>
      </w:pPr>
    </w:p>
    <w:p w14:paraId="153DAD37" w14:textId="77777777" w:rsidR="00490FCA" w:rsidRPr="00490FCA" w:rsidRDefault="00490FCA" w:rsidP="00490FCA">
      <w:pPr>
        <w:rPr>
          <w:rFonts w:ascii="Cambria" w:hAnsi="Cambria"/>
        </w:rPr>
      </w:pPr>
    </w:p>
    <w:p w14:paraId="7A2AD7CA" w14:textId="77777777" w:rsidR="00490FCA" w:rsidRPr="00490FCA" w:rsidRDefault="00490FCA" w:rsidP="00490FCA">
      <w:pPr>
        <w:rPr>
          <w:rFonts w:ascii="Cambria" w:hAnsi="Cambria"/>
        </w:rPr>
      </w:pPr>
    </w:p>
    <w:p w14:paraId="58A56528" w14:textId="77777777" w:rsidR="00490FCA" w:rsidRPr="00490FCA" w:rsidRDefault="00490FCA" w:rsidP="00490FCA">
      <w:pPr>
        <w:rPr>
          <w:rFonts w:ascii="Cambria" w:hAnsi="Cambria"/>
        </w:rPr>
      </w:pPr>
    </w:p>
    <w:p w14:paraId="5C268446" w14:textId="77777777" w:rsidR="00490FCA" w:rsidRPr="00490FCA" w:rsidRDefault="00490FCA" w:rsidP="00490FCA">
      <w:pPr>
        <w:rPr>
          <w:rFonts w:ascii="Cambria" w:hAnsi="Cambria"/>
        </w:rPr>
      </w:pPr>
    </w:p>
    <w:p w14:paraId="4CAD5BFA" w14:textId="77777777" w:rsidR="00490FCA" w:rsidRPr="00490FCA" w:rsidRDefault="00490FCA" w:rsidP="00490FCA">
      <w:pPr>
        <w:rPr>
          <w:rFonts w:ascii="Cambria" w:hAnsi="Cambria"/>
        </w:rPr>
      </w:pPr>
    </w:p>
    <w:p w14:paraId="31AE6AE6" w14:textId="77777777" w:rsidR="00395399" w:rsidRPr="00490FCA" w:rsidRDefault="00395399">
      <w:pPr>
        <w:rPr>
          <w:rFonts w:ascii="Cambria" w:hAnsi="Cambria"/>
        </w:rPr>
      </w:pPr>
    </w:p>
    <w:sectPr w:rsidR="00395399" w:rsidRPr="00490FCA" w:rsidSect="00AE599E">
      <w:footerReference w:type="default" r:id="rId7"/>
      <w:pgSz w:w="12240" w:h="15840"/>
      <w:pgMar w:top="810" w:right="810" w:bottom="1440" w:left="900" w:header="720" w:footer="251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Becky" w:date="2015-09-04T18:01:00Z" w:initials="B">
    <w:p w14:paraId="0CEACE18" w14:textId="77777777" w:rsidR="00490FCA" w:rsidRDefault="00490FCA" w:rsidP="00490FCA">
      <w:pPr>
        <w:pStyle w:val="CommentText"/>
      </w:pPr>
      <w:r>
        <w:rPr>
          <w:rStyle w:val="CommentReference"/>
        </w:rPr>
        <w:annotationRef/>
      </w:r>
      <w:r>
        <w:t>Ask: How much will a 3-hour job cost?</w:t>
      </w:r>
    </w:p>
  </w:comment>
  <w:comment w:id="1" w:author="Becky" w:date="2015-09-04T18:01:00Z" w:initials="B">
    <w:p w14:paraId="26F133CE" w14:textId="77777777" w:rsidR="00490FCA" w:rsidRDefault="00490FCA" w:rsidP="00490FCA">
      <w:pPr>
        <w:pStyle w:val="CommentText"/>
      </w:pPr>
      <w:r>
        <w:rPr>
          <w:rStyle w:val="CommentReference"/>
        </w:rPr>
        <w:annotationRef/>
      </w:r>
      <w:r>
        <w:t>Ask: How far apart are the two towns?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EACE18" w15:done="0"/>
  <w15:commentEx w15:paraId="26F133C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88470" w14:textId="77777777" w:rsidR="00AE599E" w:rsidRPr="00AE599E" w:rsidRDefault="00490FCA" w:rsidP="00AE599E">
    <w:pPr>
      <w:pStyle w:val="Footer"/>
      <w:jc w:val="center"/>
      <w:rPr>
        <w:sz w:val="20"/>
      </w:rPr>
    </w:pPr>
    <w:r w:rsidRPr="00AE599E">
      <w:rPr>
        <w:rFonts w:ascii="Colonna MT" w:hAnsi="Colonna MT"/>
        <w:color w:val="222222"/>
        <w:sz w:val="40"/>
        <w:szCs w:val="44"/>
        <w:shd w:val="clear" w:color="auto" w:fill="FFFFFF"/>
      </w:rPr>
      <w:t>Alone, our vision is limited.</w:t>
    </w:r>
    <w:r w:rsidRPr="00AE599E">
      <w:rPr>
        <w:rStyle w:val="apple-converted-space"/>
        <w:rFonts w:ascii="Colonna MT" w:hAnsi="Colonna MT"/>
        <w:color w:val="222222"/>
        <w:sz w:val="40"/>
        <w:szCs w:val="44"/>
        <w:shd w:val="clear" w:color="auto" w:fill="FFFFFF"/>
      </w:rPr>
      <w:t> </w:t>
    </w:r>
    <w:r w:rsidRPr="00AE599E">
      <w:rPr>
        <w:rFonts w:ascii="Colonna MT" w:hAnsi="Colonna MT"/>
        <w:b/>
        <w:bCs/>
        <w:color w:val="222222"/>
        <w:sz w:val="40"/>
        <w:szCs w:val="44"/>
        <w:shd w:val="clear" w:color="auto" w:fill="FFFFFF"/>
      </w:rPr>
      <w:t>Together we're 20/20.</w:t>
    </w:r>
  </w:p>
  <w:p w14:paraId="09DD963B" w14:textId="77777777" w:rsidR="00AE599E" w:rsidRPr="00AE599E" w:rsidRDefault="00490FCA" w:rsidP="00AE599E">
    <w:pPr>
      <w:pStyle w:val="Footer"/>
      <w:jc w:val="center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35CA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92658"/>
    <w:multiLevelType w:val="hybridMultilevel"/>
    <w:tmpl w:val="0098415A"/>
    <w:lvl w:ilvl="0" w:tplc="433230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83BA0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F5D87"/>
    <w:multiLevelType w:val="hybridMultilevel"/>
    <w:tmpl w:val="C67032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7409D5"/>
    <w:multiLevelType w:val="hybridMultilevel"/>
    <w:tmpl w:val="A88448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B22E62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87CCE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63431"/>
    <w:multiLevelType w:val="hybridMultilevel"/>
    <w:tmpl w:val="E26256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8757B7B"/>
    <w:multiLevelType w:val="hybridMultilevel"/>
    <w:tmpl w:val="8E2838B4"/>
    <w:lvl w:ilvl="0" w:tplc="A8E29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FCA"/>
    <w:rsid w:val="00395399"/>
    <w:rsid w:val="00490FCA"/>
    <w:rsid w:val="0065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072DB"/>
  <w15:chartTrackingRefBased/>
  <w15:docId w15:val="{E121E4BA-0F40-4F7E-8A5F-C30DD57D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FCA"/>
  </w:style>
  <w:style w:type="paragraph" w:styleId="Heading1">
    <w:name w:val="heading 1"/>
    <w:basedOn w:val="Normal"/>
    <w:next w:val="Normal"/>
    <w:link w:val="Heading1Char"/>
    <w:qFormat/>
    <w:rsid w:val="00490F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90FC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0FC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90FC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90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FCA"/>
  </w:style>
  <w:style w:type="character" w:customStyle="1" w:styleId="apple-converted-space">
    <w:name w:val="apple-converted-space"/>
    <w:basedOn w:val="DefaultParagraphFont"/>
    <w:rsid w:val="00490FCA"/>
  </w:style>
  <w:style w:type="paragraph" w:styleId="ListParagraph">
    <w:name w:val="List Paragraph"/>
    <w:basedOn w:val="Normal"/>
    <w:uiPriority w:val="34"/>
    <w:qFormat/>
    <w:rsid w:val="00490FC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BodyText">
    <w:name w:val="Body Text"/>
    <w:basedOn w:val="Normal"/>
    <w:link w:val="BodyTextChar"/>
    <w:unhideWhenUsed/>
    <w:rsid w:val="00490F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90FCA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490F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90FCA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90F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FCA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FCA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F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2016-10-01T15:59:00Z</dcterms:created>
  <dcterms:modified xsi:type="dcterms:W3CDTF">2016-10-01T16:02:00Z</dcterms:modified>
</cp:coreProperties>
</file>